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24" w:rsidRPr="00C55224" w:rsidRDefault="00C55224" w:rsidP="00C5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6"/>
          <w:sz w:val="24"/>
          <w:szCs w:val="24"/>
        </w:rPr>
      </w:pPr>
      <w:r w:rsidRPr="00C55224">
        <w:rPr>
          <w:rFonts w:ascii="Times New Roman" w:eastAsia="Times New Roman" w:hAnsi="Times New Roman" w:cs="Times New Roman"/>
          <w:b/>
          <w:color w:val="252626"/>
          <w:sz w:val="24"/>
          <w:szCs w:val="24"/>
        </w:rPr>
        <w:t>Ежегодная денежная выплата на школьные нужды.</w:t>
      </w:r>
    </w:p>
    <w:p w:rsidR="00C55224" w:rsidRPr="00C55224" w:rsidRDefault="00C55224" w:rsidP="00C5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6"/>
          <w:sz w:val="24"/>
          <w:szCs w:val="24"/>
        </w:rPr>
      </w:pPr>
    </w:p>
    <w:p w:rsidR="001746B0" w:rsidRPr="001746B0" w:rsidRDefault="001746B0" w:rsidP="0015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6"/>
          <w:sz w:val="24"/>
          <w:szCs w:val="24"/>
        </w:rPr>
      </w:pPr>
      <w:r w:rsidRPr="001746B0">
        <w:rPr>
          <w:rFonts w:ascii="Times New Roman" w:eastAsia="Times New Roman" w:hAnsi="Times New Roman" w:cs="Times New Roman"/>
          <w:color w:val="252626"/>
          <w:sz w:val="24"/>
          <w:szCs w:val="24"/>
        </w:rPr>
        <w:t xml:space="preserve">С 2020 года </w:t>
      </w:r>
      <w:r w:rsidRPr="00153FF3">
        <w:rPr>
          <w:rFonts w:ascii="Times New Roman" w:eastAsia="Times New Roman" w:hAnsi="Times New Roman" w:cs="Times New Roman"/>
          <w:color w:val="252626"/>
          <w:sz w:val="24"/>
          <w:szCs w:val="24"/>
        </w:rPr>
        <w:t xml:space="preserve">в Алтайском крае </w:t>
      </w:r>
      <w:r w:rsidRPr="001746B0">
        <w:rPr>
          <w:rFonts w:ascii="Times New Roman" w:eastAsia="Times New Roman" w:hAnsi="Times New Roman" w:cs="Times New Roman"/>
          <w:color w:val="252626"/>
          <w:sz w:val="24"/>
          <w:szCs w:val="24"/>
        </w:rPr>
        <w:t>предоставляется новая мера социальной поддержки детей из малообеспеченных и многодетных семей в виде ежегодной денежной выплаты на школьные нужды.</w:t>
      </w:r>
    </w:p>
    <w:p w:rsidR="001746B0" w:rsidRPr="00153FF3" w:rsidRDefault="001746B0" w:rsidP="0015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6"/>
          <w:sz w:val="24"/>
          <w:szCs w:val="24"/>
        </w:rPr>
      </w:pPr>
      <w:r w:rsidRPr="001746B0">
        <w:rPr>
          <w:rFonts w:ascii="Times New Roman" w:eastAsia="Times New Roman" w:hAnsi="Times New Roman" w:cs="Times New Roman"/>
          <w:color w:val="252626"/>
          <w:sz w:val="24"/>
          <w:szCs w:val="24"/>
        </w:rPr>
        <w:t xml:space="preserve">Размер выплаты составляет 1000 рублей. Она предоставляется на школьников, обучающихся в общеобразовательных организациях Алтайского края. </w:t>
      </w:r>
    </w:p>
    <w:p w:rsidR="001746B0" w:rsidRPr="00153FF3" w:rsidRDefault="001746B0" w:rsidP="00153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626"/>
          <w:sz w:val="24"/>
          <w:szCs w:val="24"/>
        </w:rPr>
      </w:pPr>
      <w:proofErr w:type="gramStart"/>
      <w:r w:rsidRPr="00153FF3">
        <w:rPr>
          <w:rFonts w:ascii="Times New Roman" w:hAnsi="Times New Roman" w:cs="Times New Roman"/>
          <w:color w:val="252626"/>
          <w:sz w:val="24"/>
          <w:szCs w:val="24"/>
        </w:rPr>
        <w:t>Родителям школьников, получа</w:t>
      </w:r>
      <w:r w:rsidR="008E53C8">
        <w:rPr>
          <w:rFonts w:ascii="Times New Roman" w:hAnsi="Times New Roman" w:cs="Times New Roman"/>
          <w:color w:val="252626"/>
          <w:sz w:val="24"/>
          <w:szCs w:val="24"/>
        </w:rPr>
        <w:t>вшим</w:t>
      </w:r>
      <w:r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 </w:t>
      </w:r>
      <w:r w:rsidR="008E53C8">
        <w:rPr>
          <w:rFonts w:ascii="Times New Roman" w:hAnsi="Times New Roman" w:cs="Times New Roman"/>
          <w:color w:val="252626"/>
          <w:sz w:val="24"/>
          <w:szCs w:val="24"/>
        </w:rPr>
        <w:t xml:space="preserve">на 01.09.2023 </w:t>
      </w:r>
      <w:r w:rsidRPr="00153FF3">
        <w:rPr>
          <w:rFonts w:ascii="Times New Roman" w:hAnsi="Times New Roman" w:cs="Times New Roman"/>
          <w:color w:val="252626"/>
          <w:sz w:val="24"/>
          <w:szCs w:val="24"/>
        </w:rPr>
        <w:t>еже</w:t>
      </w:r>
      <w:r w:rsidR="008E53C8">
        <w:rPr>
          <w:rFonts w:ascii="Times New Roman" w:hAnsi="Times New Roman" w:cs="Times New Roman"/>
          <w:color w:val="252626"/>
          <w:sz w:val="24"/>
          <w:szCs w:val="24"/>
        </w:rPr>
        <w:t>месячное детское пособие в органах социальной защиты или ежемесячное пособие в связи с рождением и воспитанием ребенка в Социальной фонде России, в 2023</w:t>
      </w:r>
      <w:r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 году выплаты </w:t>
      </w:r>
      <w:r w:rsidR="005A1330">
        <w:rPr>
          <w:rFonts w:ascii="Times New Roman" w:hAnsi="Times New Roman" w:cs="Times New Roman"/>
          <w:color w:val="252626"/>
          <w:sz w:val="24"/>
          <w:szCs w:val="24"/>
        </w:rPr>
        <w:t xml:space="preserve">были </w:t>
      </w:r>
      <w:r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оформлены </w:t>
      </w:r>
      <w:proofErr w:type="spellStart"/>
      <w:r w:rsidRPr="00153FF3">
        <w:rPr>
          <w:rFonts w:ascii="Times New Roman" w:hAnsi="Times New Roman" w:cs="Times New Roman"/>
          <w:color w:val="252626"/>
          <w:sz w:val="24"/>
          <w:szCs w:val="24"/>
        </w:rPr>
        <w:t>проактивно</w:t>
      </w:r>
      <w:proofErr w:type="spellEnd"/>
      <w:r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, то есть </w:t>
      </w:r>
      <w:proofErr w:type="spellStart"/>
      <w:r w:rsidRPr="00153FF3">
        <w:rPr>
          <w:rFonts w:ascii="Times New Roman" w:hAnsi="Times New Roman" w:cs="Times New Roman"/>
          <w:color w:val="252626"/>
          <w:sz w:val="24"/>
          <w:szCs w:val="24"/>
        </w:rPr>
        <w:t>беззаявительно</w:t>
      </w:r>
      <w:proofErr w:type="spellEnd"/>
      <w:r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. </w:t>
      </w:r>
      <w:proofErr w:type="gramEnd"/>
    </w:p>
    <w:p w:rsidR="001746B0" w:rsidRPr="00153FF3" w:rsidRDefault="008E53C8" w:rsidP="00153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626"/>
          <w:sz w:val="24"/>
          <w:szCs w:val="24"/>
        </w:rPr>
      </w:pPr>
      <w:r>
        <w:rPr>
          <w:rFonts w:ascii="Times New Roman" w:hAnsi="Times New Roman" w:cs="Times New Roman"/>
          <w:color w:val="252626"/>
          <w:sz w:val="24"/>
          <w:szCs w:val="24"/>
        </w:rPr>
        <w:t xml:space="preserve">Напомним, </w:t>
      </w:r>
      <w:r w:rsidR="001746B0" w:rsidRPr="00153FF3">
        <w:rPr>
          <w:rFonts w:ascii="Times New Roman" w:hAnsi="Times New Roman" w:cs="Times New Roman"/>
          <w:color w:val="252626"/>
          <w:sz w:val="24"/>
          <w:szCs w:val="24"/>
        </w:rPr>
        <w:t>выплата положена</w:t>
      </w:r>
      <w:r>
        <w:rPr>
          <w:rFonts w:ascii="Times New Roman" w:hAnsi="Times New Roman" w:cs="Times New Roman"/>
          <w:color w:val="252626"/>
          <w:sz w:val="24"/>
          <w:szCs w:val="24"/>
        </w:rPr>
        <w:t xml:space="preserve"> </w:t>
      </w:r>
      <w:r w:rsidR="001746B0"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малоимущим семьям, совокупный доход которых не превышает один прожиточный минимум, а также многодетным семьям, доход которых не превышает величину двух прожиточных минимумов на каждого члена семьи, и выплачивается на каждого школьника </w:t>
      </w:r>
      <w:r w:rsidR="001746B0" w:rsidRPr="005A1330">
        <w:rPr>
          <w:rFonts w:ascii="Times New Roman" w:hAnsi="Times New Roman" w:cs="Times New Roman"/>
          <w:b/>
          <w:color w:val="252626"/>
          <w:sz w:val="24"/>
          <w:szCs w:val="24"/>
        </w:rPr>
        <w:t>один раз за учебный год (с 1 сентября по 31 мая).</w:t>
      </w:r>
    </w:p>
    <w:p w:rsidR="00153FF3" w:rsidRPr="00153FF3" w:rsidRDefault="001746B0" w:rsidP="0015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53FF3">
        <w:rPr>
          <w:rFonts w:ascii="Times New Roman" w:hAnsi="Times New Roman" w:cs="Times New Roman"/>
          <w:color w:val="252626"/>
          <w:sz w:val="24"/>
          <w:szCs w:val="24"/>
        </w:rPr>
        <w:t>Если Вы не получ</w:t>
      </w:r>
      <w:r w:rsidR="008E53C8">
        <w:rPr>
          <w:rFonts w:ascii="Times New Roman" w:hAnsi="Times New Roman" w:cs="Times New Roman"/>
          <w:color w:val="252626"/>
          <w:sz w:val="24"/>
          <w:szCs w:val="24"/>
        </w:rPr>
        <w:t>или выплату на школьные нужды в прошедшем году,</w:t>
      </w:r>
      <w:r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 то для </w:t>
      </w:r>
      <w:r w:rsidR="008E53C8">
        <w:rPr>
          <w:rFonts w:ascii="Times New Roman" w:hAnsi="Times New Roman" w:cs="Times New Roman"/>
          <w:color w:val="252626"/>
          <w:sz w:val="24"/>
          <w:szCs w:val="24"/>
        </w:rPr>
        <w:t>получения данной меры социальной поддержки</w:t>
      </w:r>
      <w:r w:rsidR="005A1330">
        <w:rPr>
          <w:rFonts w:ascii="Times New Roman" w:hAnsi="Times New Roman" w:cs="Times New Roman"/>
          <w:color w:val="252626"/>
          <w:sz w:val="24"/>
          <w:szCs w:val="24"/>
        </w:rPr>
        <w:t xml:space="preserve"> необходимо </w:t>
      </w:r>
      <w:r w:rsidR="005A1330" w:rsidRPr="005A1330">
        <w:rPr>
          <w:rFonts w:ascii="Times New Roman" w:hAnsi="Times New Roman" w:cs="Times New Roman"/>
          <w:b/>
          <w:color w:val="252626"/>
          <w:sz w:val="24"/>
          <w:szCs w:val="24"/>
        </w:rPr>
        <w:t>до 31 мая 202</w:t>
      </w:r>
      <w:r w:rsidR="008E53C8">
        <w:rPr>
          <w:rFonts w:ascii="Times New Roman" w:hAnsi="Times New Roman" w:cs="Times New Roman"/>
          <w:b/>
          <w:color w:val="252626"/>
          <w:sz w:val="24"/>
          <w:szCs w:val="24"/>
        </w:rPr>
        <w:t>4</w:t>
      </w:r>
      <w:r w:rsidRPr="005A1330">
        <w:rPr>
          <w:rFonts w:ascii="Times New Roman" w:hAnsi="Times New Roman" w:cs="Times New Roman"/>
          <w:b/>
          <w:color w:val="252626"/>
          <w:sz w:val="24"/>
          <w:szCs w:val="24"/>
        </w:rPr>
        <w:t xml:space="preserve"> года</w:t>
      </w:r>
      <w:r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 подать заявление </w:t>
      </w:r>
      <w:r w:rsidR="00153FF3"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в </w:t>
      </w:r>
      <w:r w:rsidR="00153FF3" w:rsidRPr="00153FF3">
        <w:rPr>
          <w:rFonts w:ascii="Times New Roman" w:hAnsi="Times New Roman" w:cs="Times New Roman"/>
          <w:sz w:val="24"/>
          <w:szCs w:val="24"/>
        </w:rPr>
        <w:t xml:space="preserve">КГКУ «Управление социальной защиты населения по городу Новоалтайску и Первомайскому» району либо в </w:t>
      </w:r>
      <w:proofErr w:type="spellStart"/>
      <w:r w:rsidR="00153FF3" w:rsidRPr="00153FF3">
        <w:rPr>
          <w:rFonts w:ascii="Times New Roman" w:hAnsi="Times New Roman" w:cs="Times New Roman"/>
          <w:sz w:val="24"/>
          <w:szCs w:val="24"/>
        </w:rPr>
        <w:t>Новоалтайский</w:t>
      </w:r>
      <w:proofErr w:type="spellEnd"/>
      <w:r w:rsidR="00153FF3" w:rsidRPr="00153FF3">
        <w:rPr>
          <w:rFonts w:ascii="Times New Roman" w:hAnsi="Times New Roman" w:cs="Times New Roman"/>
          <w:sz w:val="24"/>
          <w:szCs w:val="24"/>
        </w:rPr>
        <w:t xml:space="preserve"> филиал КАУ </w:t>
      </w:r>
      <w:r w:rsidR="00153FF3" w:rsidRPr="00153FF3">
        <w:rPr>
          <w:rFonts w:ascii="Times New Roman" w:hAnsi="Times New Roman" w:cs="Times New Roman"/>
          <w:sz w:val="24"/>
          <w:szCs w:val="24"/>
          <w:shd w:val="clear" w:color="auto" w:fill="FFFFFF"/>
        </w:rPr>
        <w:t>«Многофункциональный центр предоставления государственных и муниципальных услуг Алтайского края».</w:t>
      </w:r>
      <w:proofErr w:type="gramEnd"/>
    </w:p>
    <w:p w:rsidR="001746B0" w:rsidRDefault="001746B0" w:rsidP="00153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626"/>
          <w:sz w:val="24"/>
          <w:szCs w:val="24"/>
        </w:rPr>
      </w:pPr>
      <w:r w:rsidRPr="00153FF3">
        <w:rPr>
          <w:rFonts w:ascii="Times New Roman" w:hAnsi="Times New Roman" w:cs="Times New Roman"/>
          <w:color w:val="252626"/>
          <w:sz w:val="24"/>
          <w:szCs w:val="24"/>
        </w:rPr>
        <w:t>При определении права на ежегодную выплату учитываются не только доходы семьи</w:t>
      </w:r>
      <w:r w:rsidR="005A1330">
        <w:rPr>
          <w:rFonts w:ascii="Times New Roman" w:hAnsi="Times New Roman" w:cs="Times New Roman"/>
          <w:color w:val="252626"/>
          <w:sz w:val="24"/>
          <w:szCs w:val="24"/>
        </w:rPr>
        <w:t xml:space="preserve"> за 12 месяцев, предшествующих 1 месяцу</w:t>
      </w:r>
      <w:r w:rsidR="00153FF3"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 к месяцу подачи заявления, </w:t>
      </w:r>
      <w:r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 но и ее имущественная обеспеченность</w:t>
      </w:r>
      <w:r w:rsidR="00153FF3" w:rsidRPr="00153FF3">
        <w:rPr>
          <w:rFonts w:ascii="Times New Roman" w:hAnsi="Times New Roman" w:cs="Times New Roman"/>
          <w:color w:val="252626"/>
          <w:sz w:val="24"/>
          <w:szCs w:val="24"/>
        </w:rPr>
        <w:t>.</w:t>
      </w:r>
    </w:p>
    <w:p w:rsidR="001746B0" w:rsidRPr="00153FF3" w:rsidRDefault="001746B0" w:rsidP="0017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F3">
        <w:rPr>
          <w:rFonts w:ascii="Times New Roman" w:hAnsi="Times New Roman" w:cs="Times New Roman"/>
          <w:sz w:val="24"/>
          <w:szCs w:val="24"/>
        </w:rPr>
        <w:t>Более подробную информацию Вы можете получить по телефонам:</w:t>
      </w:r>
      <w:r w:rsidR="00153FF3" w:rsidRPr="00153FF3">
        <w:rPr>
          <w:rFonts w:ascii="Times New Roman" w:hAnsi="Times New Roman" w:cs="Times New Roman"/>
          <w:sz w:val="24"/>
          <w:szCs w:val="24"/>
        </w:rPr>
        <w:t xml:space="preserve"> </w:t>
      </w:r>
      <w:r w:rsidR="006F0C57">
        <w:rPr>
          <w:rFonts w:ascii="Times New Roman" w:hAnsi="Times New Roman" w:cs="Times New Roman"/>
          <w:sz w:val="24"/>
          <w:szCs w:val="24"/>
        </w:rPr>
        <w:t>4-84-70</w:t>
      </w:r>
      <w:r w:rsidRPr="00153FF3">
        <w:rPr>
          <w:rFonts w:ascii="Times New Roman" w:hAnsi="Times New Roman" w:cs="Times New Roman"/>
          <w:sz w:val="24"/>
          <w:szCs w:val="24"/>
        </w:rPr>
        <w:t xml:space="preserve">, </w:t>
      </w:r>
      <w:r w:rsidR="006F0C57">
        <w:rPr>
          <w:rFonts w:ascii="Times New Roman" w:hAnsi="Times New Roman" w:cs="Times New Roman"/>
          <w:sz w:val="24"/>
          <w:szCs w:val="24"/>
        </w:rPr>
        <w:t>4-85-99</w:t>
      </w:r>
      <w:bookmarkStart w:id="0" w:name="_GoBack"/>
      <w:bookmarkEnd w:id="0"/>
    </w:p>
    <w:p w:rsidR="001746B0" w:rsidRPr="00153FF3" w:rsidRDefault="001746B0" w:rsidP="001746B0">
      <w:pPr>
        <w:pStyle w:val="a3"/>
        <w:spacing w:before="0" w:beforeAutospacing="0" w:after="0" w:afterAutospacing="0"/>
        <w:ind w:firstLine="709"/>
        <w:jc w:val="both"/>
        <w:rPr>
          <w:color w:val="252626"/>
        </w:rPr>
      </w:pPr>
    </w:p>
    <w:p w:rsidR="00153FF3" w:rsidRDefault="00153FF3" w:rsidP="001746B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153FF3" w:rsidRDefault="00153FF3" w:rsidP="001746B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1746B0" w:rsidRPr="00153FF3" w:rsidRDefault="001746B0" w:rsidP="001746B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53FF3">
        <w:rPr>
          <w:rFonts w:ascii="Times New Roman" w:hAnsi="Times New Roman" w:cs="Times New Roman"/>
          <w:sz w:val="24"/>
          <w:szCs w:val="24"/>
        </w:rPr>
        <w:t>КГКУ УСЗН по городу Новоалтайску и Первомайскому району</w:t>
      </w:r>
    </w:p>
    <w:p w:rsidR="001746B0" w:rsidRPr="003177E1" w:rsidRDefault="001746B0" w:rsidP="001746B0">
      <w:pPr>
        <w:pStyle w:val="a3"/>
        <w:spacing w:before="0" w:beforeAutospacing="0" w:after="0" w:afterAutospacing="0"/>
        <w:ind w:firstLine="709"/>
        <w:jc w:val="both"/>
        <w:rPr>
          <w:color w:val="252626"/>
        </w:rPr>
      </w:pPr>
    </w:p>
    <w:p w:rsidR="001746B0" w:rsidRDefault="001746B0" w:rsidP="001746B0">
      <w:pPr>
        <w:spacing w:after="0" w:line="240" w:lineRule="auto"/>
        <w:ind w:firstLine="709"/>
        <w:rPr>
          <w:rFonts w:ascii="Roboto Light" w:hAnsi="Roboto Light"/>
          <w:color w:val="252626"/>
        </w:rPr>
      </w:pPr>
    </w:p>
    <w:p w:rsidR="001746B0" w:rsidRDefault="001746B0" w:rsidP="001746B0">
      <w:pPr>
        <w:spacing w:after="0" w:line="240" w:lineRule="auto"/>
        <w:ind w:firstLine="709"/>
        <w:rPr>
          <w:rFonts w:ascii="Roboto Light" w:hAnsi="Roboto Light"/>
          <w:color w:val="252626"/>
        </w:rPr>
      </w:pPr>
    </w:p>
    <w:p w:rsidR="001746B0" w:rsidRDefault="001746B0" w:rsidP="001746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626"/>
          <w:sz w:val="24"/>
          <w:szCs w:val="24"/>
        </w:rPr>
      </w:pPr>
    </w:p>
    <w:sectPr w:rsidR="001746B0" w:rsidSect="005A133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7DD3"/>
    <w:multiLevelType w:val="multilevel"/>
    <w:tmpl w:val="B09C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6B0"/>
    <w:rsid w:val="00153FF3"/>
    <w:rsid w:val="001746B0"/>
    <w:rsid w:val="005A1330"/>
    <w:rsid w:val="005B17D4"/>
    <w:rsid w:val="006F0C57"/>
    <w:rsid w:val="008E53C8"/>
    <w:rsid w:val="00A25581"/>
    <w:rsid w:val="00C55224"/>
    <w:rsid w:val="00E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46B0"/>
    <w:rPr>
      <w:color w:val="0000FF"/>
      <w:u w:val="single"/>
    </w:rPr>
  </w:style>
  <w:style w:type="paragraph" w:customStyle="1" w:styleId="d-nov">
    <w:name w:val="d-nov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-news-name">
    <w:name w:val="min-news-name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mor">
    <w:name w:val="news-mor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">
    <w:name w:val="print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">
    <w:name w:val="rights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8E53C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588">
          <w:marLeft w:val="0"/>
          <w:marRight w:val="0"/>
          <w:marTop w:val="4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311">
              <w:marLeft w:val="993"/>
              <w:marRight w:val="530"/>
              <w:marTop w:val="0"/>
              <w:marBottom w:val="10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2087">
                      <w:marLeft w:val="0"/>
                      <w:marRight w:val="254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4832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2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1739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37258">
                      <w:marLeft w:val="0"/>
                      <w:marRight w:val="254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5933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5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6427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3496">
                      <w:marLeft w:val="0"/>
                      <w:marRight w:val="254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9010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3660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8678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834339">
                      <w:marLeft w:val="0"/>
                      <w:marRight w:val="254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6364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818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259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063128">
                      <w:marLeft w:val="0"/>
                      <w:marRight w:val="254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14443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27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13648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4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4605">
                  <w:marLeft w:val="0"/>
                  <w:marRight w:val="0"/>
                  <w:marTop w:val="9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5640">
                  <w:marLeft w:val="0"/>
                  <w:marRight w:val="0"/>
                  <w:marTop w:val="5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2024-03-21T04:04:00Z</cp:lastPrinted>
  <dcterms:created xsi:type="dcterms:W3CDTF">2021-11-03T07:28:00Z</dcterms:created>
  <dcterms:modified xsi:type="dcterms:W3CDTF">2024-03-21T04:05:00Z</dcterms:modified>
</cp:coreProperties>
</file>